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853C" w14:textId="77777777"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附件3</w:t>
      </w:r>
    </w:p>
    <w:p w14:paraId="635D4AE0" w14:textId="77777777" w:rsidR="009F7306" w:rsidRDefault="009F7306" w:rsidP="00AC29A3">
      <w:pPr>
        <w:ind w:firstLineChars="1950" w:firstLine="6240"/>
        <w:rPr>
          <w:rFonts w:ascii="黑体" w:eastAsia="黑体" w:hAnsi="黑体" w:cs="黑体"/>
          <w:sz w:val="32"/>
          <w:szCs w:val="48"/>
        </w:rPr>
      </w:pPr>
      <w:r>
        <w:rPr>
          <w:rFonts w:ascii="仿宋_GB2312" w:eastAsia="仿宋_GB2312" w:hAnsi="仿宋" w:cs="仿宋" w:hint="eastAsia"/>
          <w:sz w:val="32"/>
          <w:szCs w:val="48"/>
        </w:rPr>
        <w:t>编号：</w:t>
      </w:r>
    </w:p>
    <w:p w14:paraId="0D0E6BCA" w14:textId="77777777" w:rsidR="009F7306" w:rsidRDefault="009F7306">
      <w:pPr>
        <w:rPr>
          <w:rFonts w:ascii="黑体" w:eastAsia="黑体" w:hAnsi="黑体"/>
          <w:szCs w:val="32"/>
        </w:rPr>
      </w:pPr>
    </w:p>
    <w:p w14:paraId="7D49D3E2" w14:textId="77777777" w:rsidR="009F7306" w:rsidRDefault="009F7306">
      <w:pPr>
        <w:pStyle w:val="aa"/>
      </w:pPr>
    </w:p>
    <w:p w14:paraId="14528B73" w14:textId="41FA9BF9"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</w:t>
      </w:r>
      <w:r w:rsidR="00AC29A3">
        <w:rPr>
          <w:rFonts w:ascii="方正小标宋简体" w:eastAsia="方正小标宋简体" w:hAnsi="黑体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z w:val="44"/>
          <w:szCs w:val="44"/>
        </w:rPr>
        <w:t>年江苏省自然科学百篇优秀学术成果</w:t>
      </w:r>
    </w:p>
    <w:p w14:paraId="3DBC887A" w14:textId="77777777"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14:paraId="04CC9806" w14:textId="77777777" w:rsidR="009F7306" w:rsidRDefault="009F7306">
      <w:pPr>
        <w:rPr>
          <w:rFonts w:ascii="黑体" w:eastAsia="黑体" w:hAnsi="黑体"/>
          <w:szCs w:val="32"/>
        </w:rPr>
      </w:pPr>
    </w:p>
    <w:p w14:paraId="37F0E0A4" w14:textId="77777777" w:rsidR="009F7306" w:rsidRDefault="009F7306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14:paraId="2EE6D1D7" w14:textId="1A44413C"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</w:t>
      </w:r>
      <w:r w:rsidR="00AC29A3"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</w:t>
      </w:r>
      <w:r>
        <w:rPr>
          <w:rFonts w:ascii="黑体" w:eastAsia="黑体" w:hAnsi="仿宋"/>
          <w:sz w:val="32"/>
          <w:szCs w:val="48"/>
          <w:u w:val="single"/>
        </w:rPr>
        <w:t xml:space="preserve">  </w:t>
      </w:r>
      <w:r w:rsidR="007F26C2">
        <w:rPr>
          <w:rFonts w:ascii="黑体" w:eastAsia="黑体" w:hAnsi="仿宋"/>
          <w:sz w:val="32"/>
          <w:szCs w:val="48"/>
          <w:u w:val="single"/>
        </w:rPr>
        <w:t xml:space="preserve"> </w:t>
      </w:r>
      <w:r>
        <w:rPr>
          <w:rFonts w:ascii="黑体" w:eastAsia="黑体" w:hAnsi="仿宋"/>
          <w:sz w:val="32"/>
          <w:szCs w:val="48"/>
          <w:u w:val="single"/>
        </w:rPr>
        <w:t xml:space="preserve">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680CEBE9" w14:textId="3813DE31" w:rsidR="009F7306" w:rsidRDefault="00AC29A3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 w:rsidR="009F7306">
        <w:rPr>
          <w:rFonts w:ascii="黑体" w:eastAsia="黑体" w:hAnsi="仿宋"/>
          <w:sz w:val="32"/>
          <w:szCs w:val="48"/>
        </w:rPr>
        <w:t xml:space="preserve">   </w:t>
      </w:r>
      <w:r w:rsidR="009F7306">
        <w:rPr>
          <w:rFonts w:ascii="黑体" w:eastAsia="黑体" w:hAnsi="仿宋"/>
          <w:sz w:val="32"/>
          <w:szCs w:val="48"/>
          <w:u w:val="single"/>
        </w:rPr>
        <w:t xml:space="preserve"> 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</w:t>
      </w:r>
      <w:r w:rsidR="009F7306">
        <w:rPr>
          <w:rFonts w:ascii="黑体" w:eastAsia="黑体" w:hAnsi="仿宋"/>
          <w:sz w:val="32"/>
          <w:szCs w:val="48"/>
          <w:u w:val="single"/>
        </w:rPr>
        <w:t xml:space="preserve">           </w:t>
      </w:r>
    </w:p>
    <w:p w14:paraId="52C33C6F" w14:textId="609C8C26"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</w:t>
      </w:r>
      <w:r w:rsidR="00AC29A3">
        <w:rPr>
          <w:rFonts w:ascii="黑体" w:eastAsia="黑体" w:hAnsi="仿宋"/>
          <w:sz w:val="32"/>
          <w:szCs w:val="48"/>
          <w:u w:val="single"/>
        </w:rPr>
        <w:t xml:space="preserve">        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</w:t>
      </w:r>
    </w:p>
    <w:p w14:paraId="26F252A8" w14:textId="5A8F951D"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</w:t>
      </w:r>
      <w:r w:rsidR="00DB05C6">
        <w:rPr>
          <w:rFonts w:ascii="黑体" w:eastAsia="黑体" w:hAnsi="仿宋"/>
          <w:sz w:val="32"/>
          <w:szCs w:val="48"/>
          <w:u w:val="single"/>
        </w:rPr>
        <w:t xml:space="preserve">    </w:t>
      </w:r>
      <w:r>
        <w:rPr>
          <w:rFonts w:ascii="黑体" w:eastAsia="黑体" w:hAnsi="仿宋"/>
          <w:sz w:val="32"/>
          <w:szCs w:val="48"/>
          <w:u w:val="single"/>
        </w:rPr>
        <w:t xml:space="preserve"> </w:t>
      </w:r>
      <w:r w:rsidR="00AC29A3">
        <w:rPr>
          <w:rFonts w:ascii="黑体" w:eastAsia="黑体" w:hAnsi="仿宋" w:hint="eastAsia"/>
          <w:sz w:val="32"/>
          <w:szCs w:val="48"/>
          <w:u w:val="single"/>
        </w:rPr>
        <w:t xml:space="preserve"> </w:t>
      </w:r>
      <w:r w:rsidR="00AC29A3">
        <w:rPr>
          <w:rFonts w:ascii="黑体" w:eastAsia="黑体" w:hAnsi="仿宋"/>
          <w:sz w:val="32"/>
          <w:szCs w:val="48"/>
          <w:u w:val="single"/>
        </w:rPr>
        <w:t xml:space="preserve">        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</w:t>
      </w:r>
      <w:r w:rsidR="007F26C2">
        <w:rPr>
          <w:rFonts w:ascii="黑体" w:eastAsia="黑体" w:hAnsi="仿宋"/>
          <w:sz w:val="32"/>
          <w:szCs w:val="48"/>
          <w:u w:val="single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3959B2D3" w14:textId="1A387F14"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</w:t>
      </w:r>
      <w:r w:rsidR="00AC29A3">
        <w:rPr>
          <w:rFonts w:ascii="黑体" w:eastAsia="黑体" w:hAnsi="仿宋" w:hint="eastAsia"/>
          <w:sz w:val="32"/>
          <w:szCs w:val="48"/>
          <w:u w:val="single"/>
        </w:rPr>
        <w:t xml:space="preserve"> </w:t>
      </w:r>
      <w:r w:rsidR="00AC29A3">
        <w:rPr>
          <w:rFonts w:ascii="黑体" w:eastAsia="黑体" w:hAnsi="仿宋"/>
          <w:sz w:val="32"/>
          <w:szCs w:val="48"/>
          <w:u w:val="single"/>
        </w:rPr>
        <w:t xml:space="preserve">    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</w:t>
      </w:r>
      <w:r w:rsidR="007F26C2">
        <w:rPr>
          <w:rFonts w:ascii="仿宋" w:eastAsia="仿宋" w:hAnsi="仿宋"/>
          <w:sz w:val="32"/>
          <w:szCs w:val="48"/>
          <w:u w:val="single"/>
        </w:rPr>
        <w:t xml:space="preserve">  </w:t>
      </w:r>
      <w:r>
        <w:rPr>
          <w:rFonts w:ascii="仿宋" w:eastAsia="仿宋" w:hAnsi="仿宋"/>
          <w:sz w:val="32"/>
          <w:szCs w:val="48"/>
          <w:u w:val="single"/>
        </w:rPr>
        <w:t xml:space="preserve">      </w:t>
      </w:r>
    </w:p>
    <w:p w14:paraId="412E208B" w14:textId="77777777"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21A350CF" w14:textId="77777777" w:rsidR="009F7306" w:rsidRDefault="009F7306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115FE6A6" w14:textId="77777777" w:rsidR="009F7306" w:rsidRDefault="009F7306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272032CA" w14:textId="77777777" w:rsidR="009F7306" w:rsidRDefault="009F7306">
      <w:pPr>
        <w:pStyle w:val="aa"/>
      </w:pPr>
    </w:p>
    <w:p w14:paraId="194949F9" w14:textId="77777777" w:rsidR="009F7306" w:rsidRDefault="009F7306"/>
    <w:p w14:paraId="2BA7A016" w14:textId="77777777" w:rsidR="009F7306" w:rsidRDefault="009F7306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133"/>
        <w:gridCol w:w="1428"/>
        <w:gridCol w:w="1034"/>
        <w:gridCol w:w="1517"/>
        <w:gridCol w:w="1267"/>
        <w:gridCol w:w="1170"/>
      </w:tblGrid>
      <w:tr w:rsidR="009F7306" w14:paraId="1F876EED" w14:textId="77777777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58B54288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5"/>
            <w:tcBorders>
              <w:top w:val="single" w:sz="12" w:space="0" w:color="auto"/>
            </w:tcBorders>
            <w:vAlign w:val="center"/>
          </w:tcPr>
          <w:p w14:paraId="3CC653BE" w14:textId="14ED040C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7306" w14:paraId="322FAA01" w14:textId="77777777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29B737D7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E6005B" w14:textId="6126BCB3" w:rsidR="009F7306" w:rsidRDefault="009F7306" w:rsidP="00AA67B5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88750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A5BE366" w14:textId="2F8F62AC" w:rsidR="009F7306" w:rsidRDefault="009F7306" w:rsidP="00AC29A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9F7306" w14:paraId="482C12D6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6999BC35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14:paraId="49D620E9" w14:textId="3107B4E4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36B95473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2"/>
            <w:vAlign w:val="center"/>
          </w:tcPr>
          <w:p w14:paraId="7EE99664" w14:textId="18599758" w:rsidR="009F7306" w:rsidRDefault="00AC29A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</w:t>
            </w:r>
            <w:r w:rsidR="009F7306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="009F7306">
              <w:rPr>
                <w:rFonts w:ascii="仿宋" w:eastAsia="仿宋" w:hAnsi="仿宋" w:hint="eastAsia"/>
                <w:sz w:val="24"/>
              </w:rPr>
              <w:t xml:space="preserve">  □</w:t>
            </w:r>
          </w:p>
          <w:p w14:paraId="1EB606B5" w14:textId="77777777" w:rsidR="009F7306" w:rsidRDefault="009F7306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9F7306" w14:paraId="1CD83B0C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5DDB87B6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49F24781" w14:textId="1AA0B4FF" w:rsidR="009F7306" w:rsidRDefault="009F7306" w:rsidP="00AC29A3">
            <w:pPr>
              <w:spacing w:line="30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  <w:r w:rsidR="00AC29A3">
              <w:rPr>
                <w:rFonts w:ascii="仿宋" w:eastAsia="仿宋" w:hAnsi="仿宋"/>
                <w:sz w:val="24"/>
              </w:rPr>
              <w:t xml:space="preserve">     </w:t>
            </w:r>
          </w:p>
        </w:tc>
        <w:tc>
          <w:tcPr>
            <w:tcW w:w="1518" w:type="dxa"/>
            <w:vAlign w:val="center"/>
          </w:tcPr>
          <w:p w14:paraId="1FD2C67E" w14:textId="77777777" w:rsidR="00AC29A3" w:rsidRDefault="00AC29A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14:paraId="2345C095" w14:textId="3053F460" w:rsidR="009F7306" w:rsidRDefault="00AC29A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</w:t>
            </w:r>
            <w:r>
              <w:rPr>
                <w:rFonts w:ascii="仿宋" w:eastAsia="仿宋" w:hAnsi="仿宋"/>
                <w:sz w:val="24"/>
              </w:rPr>
              <w:t>领域</w:t>
            </w:r>
          </w:p>
        </w:tc>
        <w:tc>
          <w:tcPr>
            <w:tcW w:w="2431" w:type="dxa"/>
            <w:gridSpan w:val="2"/>
            <w:vAlign w:val="center"/>
          </w:tcPr>
          <w:p w14:paraId="45F9D7CA" w14:textId="676DF6AB" w:rsidR="009F7306" w:rsidRDefault="009F7306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9F7306" w14:paraId="212558F2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2E5E0CF5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5"/>
            <w:vAlign w:val="center"/>
          </w:tcPr>
          <w:p w14:paraId="6923E56C" w14:textId="7749DEFB"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 w:rsidR="00AC29A3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</w:t>
            </w:r>
            <w:r w:rsidR="00AC29A3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 w:rsidR="00AC29A3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9F7306" w14:paraId="70A41A48" w14:textId="77777777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30D2074B" w14:textId="6BDFEB04" w:rsidR="009F7306" w:rsidRDefault="009F7306" w:rsidP="00AC29A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</w:t>
            </w:r>
            <w:r w:rsidR="00AC29A3">
              <w:rPr>
                <w:rFonts w:ascii="仿宋" w:eastAsia="仿宋" w:hAnsi="仿宋" w:hint="eastAsia"/>
                <w:sz w:val="24"/>
              </w:rPr>
              <w:t>依</w:t>
            </w:r>
            <w:r>
              <w:rPr>
                <w:rFonts w:ascii="仿宋" w:eastAsia="仿宋" w:hAnsi="仿宋" w:hint="eastAsia"/>
                <w:sz w:val="24"/>
              </w:rPr>
              <w:t>论文</w:t>
            </w:r>
            <w:r w:rsidR="00AC29A3">
              <w:rPr>
                <w:rFonts w:ascii="仿宋" w:eastAsia="仿宋" w:hAnsi="仿宋" w:hint="eastAsia"/>
                <w:sz w:val="24"/>
              </w:rPr>
              <w:t>署名排序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046E97C0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14:paraId="21C04983" w14:textId="5FFBE2E8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  <w:r w:rsidR="00AC29A3">
              <w:rPr>
                <w:rFonts w:ascii="仿宋" w:eastAsia="仿宋" w:hAnsi="仿宋" w:hint="eastAsia"/>
                <w:sz w:val="24"/>
              </w:rPr>
              <w:t>（发表时）</w:t>
            </w:r>
          </w:p>
        </w:tc>
        <w:tc>
          <w:tcPr>
            <w:tcW w:w="1518" w:type="dxa"/>
            <w:vAlign w:val="center"/>
          </w:tcPr>
          <w:p w14:paraId="68D0F93C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vAlign w:val="center"/>
          </w:tcPr>
          <w:p w14:paraId="33F65A0D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14:paraId="0CE963BE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9F7306" w14:paraId="2B18CE92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2912714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950BE5" w14:textId="63DE8DAD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1F64407" w14:textId="2D694C31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F9CB9DB" w14:textId="747BA9BE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92BD09" w14:textId="2254BC21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A6AB7C5" w14:textId="5F5395E9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0EE9E76C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71B96DE2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B975CD" w14:textId="3B1A2AD2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2E93FAB" w14:textId="13E7B61F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93C693F" w14:textId="7DEDBABA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D9E85E8" w14:textId="5C989BAD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583DE09" w14:textId="7F59BECB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4B1CF538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E5FE025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26B0F9" w14:textId="20645131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A602FE1" w14:textId="1D6B24D1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719821D" w14:textId="3C2E1C99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8A14EEE" w14:textId="559FA949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7F5DC35E" w14:textId="504B1558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50FC58B7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0F839CA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CDC90F" w14:textId="6AA80E28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AA713A7" w14:textId="48FC2B3F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6A9A0EC" w14:textId="3C2FEEA4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48F3A81" w14:textId="5B8CA06A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05C42642" w14:textId="27D1C66C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4FBE089B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7BE43ACB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B08789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84C9478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CE8A99E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4BFED22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01F93049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2489F229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485D02F8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47BAB6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1D2B10E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ADF573A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522308D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5BAD5B07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335880C1" w14:textId="77777777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5B1BE7D5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5899C785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1E881DCC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14:paraId="66EBE4D6" w14:textId="29DB19D2" w:rsidR="009F7306" w:rsidRDefault="00AC29A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（选填1种）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2B6DBC2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C19582D" w14:textId="0EC5F80A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5FF81A9A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655044C0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536A7561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3625FF34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14:paraId="6ABC361F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17520FF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57FB965" w14:textId="6A4411E1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22B5B68B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4C2167A7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3892461D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5E989535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2"/>
            <w:vAlign w:val="center"/>
          </w:tcPr>
          <w:p w14:paraId="1EA107D2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15D34FBE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3028AF44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3D88318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429FCD2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2"/>
            <w:vAlign w:val="center"/>
          </w:tcPr>
          <w:p w14:paraId="19D4DA9C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406D4236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66A6E0EC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5"/>
            <w:vAlign w:val="center"/>
          </w:tcPr>
          <w:p w14:paraId="2B0FA0B7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2B358CF4" w14:textId="77777777" w:rsidR="009F7306" w:rsidRDefault="009F7306" w:rsidP="00AC29A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4FEE1F82" w14:textId="77777777">
        <w:trPr>
          <w:trHeight w:val="90"/>
          <w:jc w:val="center"/>
        </w:trPr>
        <w:tc>
          <w:tcPr>
            <w:tcW w:w="9060" w:type="dxa"/>
            <w:gridSpan w:val="7"/>
            <w:vAlign w:val="center"/>
          </w:tcPr>
          <w:p w14:paraId="3A91D5BA" w14:textId="4D05E5D6"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</w:t>
            </w:r>
            <w:r w:rsidR="00AC29A3">
              <w:rPr>
                <w:rFonts w:ascii="仿宋" w:eastAsia="仿宋" w:hAnsi="仿宋" w:hint="eastAsia"/>
                <w:sz w:val="24"/>
              </w:rPr>
              <w:t>外文论文同时提供原文和中文</w:t>
            </w:r>
            <w:r w:rsidR="00AC29A3">
              <w:rPr>
                <w:rFonts w:ascii="仿宋" w:eastAsia="仿宋" w:hAnsi="仿宋" w:hint="eastAsia"/>
                <w:sz w:val="24"/>
              </w:rPr>
              <w:t>，</w:t>
            </w:r>
            <w:r w:rsidR="00AC29A3">
              <w:rPr>
                <w:rFonts w:ascii="仿宋" w:eastAsia="仿宋" w:hAnsi="仿宋"/>
                <w:sz w:val="24"/>
              </w:rPr>
              <w:t>中文不超过</w:t>
            </w:r>
            <w:r>
              <w:rPr>
                <w:rFonts w:ascii="仿宋" w:eastAsia="仿宋" w:hAnsi="仿宋" w:hint="eastAsia"/>
                <w:sz w:val="24"/>
              </w:rPr>
              <w:t>500字）</w:t>
            </w:r>
          </w:p>
          <w:p w14:paraId="6BBB41FC" w14:textId="77777777" w:rsidR="009F7306" w:rsidRDefault="009F7306" w:rsidP="005F2504">
            <w:pPr>
              <w:ind w:firstLineChars="200" w:firstLine="420"/>
            </w:pPr>
          </w:p>
          <w:p w14:paraId="0F101200" w14:textId="77777777" w:rsidR="00AC29A3" w:rsidRDefault="00AC29A3" w:rsidP="005F2504">
            <w:pPr>
              <w:ind w:firstLineChars="200" w:firstLine="420"/>
            </w:pPr>
          </w:p>
          <w:p w14:paraId="3FFDC84B" w14:textId="77777777" w:rsidR="00AC29A3" w:rsidRDefault="00AC29A3" w:rsidP="005F2504">
            <w:pPr>
              <w:ind w:firstLineChars="200" w:firstLine="420"/>
            </w:pPr>
          </w:p>
          <w:p w14:paraId="70C3159D" w14:textId="77777777" w:rsidR="00AC29A3" w:rsidRDefault="00AC29A3" w:rsidP="005F2504">
            <w:pPr>
              <w:ind w:firstLineChars="200" w:firstLine="420"/>
            </w:pPr>
          </w:p>
          <w:p w14:paraId="6BFEDFE8" w14:textId="77777777" w:rsidR="00AC29A3" w:rsidRDefault="00AC29A3" w:rsidP="005F2504">
            <w:pPr>
              <w:ind w:firstLineChars="200" w:firstLine="420"/>
            </w:pPr>
          </w:p>
          <w:p w14:paraId="7D08FE7F" w14:textId="77777777" w:rsidR="00AC29A3" w:rsidRDefault="00AC29A3" w:rsidP="005F2504">
            <w:pPr>
              <w:ind w:firstLineChars="200" w:firstLine="420"/>
            </w:pPr>
          </w:p>
          <w:p w14:paraId="694977C8" w14:textId="77777777" w:rsidR="00AC29A3" w:rsidRDefault="00AC29A3" w:rsidP="005F2504">
            <w:pPr>
              <w:ind w:firstLineChars="200" w:firstLine="420"/>
            </w:pPr>
          </w:p>
          <w:p w14:paraId="496AB210" w14:textId="77777777" w:rsidR="00AC29A3" w:rsidRDefault="00AC29A3" w:rsidP="005F2504">
            <w:pPr>
              <w:ind w:firstLineChars="200" w:firstLine="420"/>
            </w:pPr>
          </w:p>
          <w:p w14:paraId="23F3DB74" w14:textId="77777777" w:rsidR="00AC29A3" w:rsidRDefault="00AC29A3" w:rsidP="005F2504">
            <w:pPr>
              <w:ind w:firstLineChars="200" w:firstLine="420"/>
            </w:pPr>
          </w:p>
          <w:p w14:paraId="1F4FB561" w14:textId="1F874878" w:rsidR="00AC29A3" w:rsidRPr="00AC29A3" w:rsidRDefault="00AC29A3" w:rsidP="005F2504">
            <w:pPr>
              <w:ind w:firstLineChars="200" w:firstLine="420"/>
              <w:rPr>
                <w:rFonts w:hint="eastAsia"/>
              </w:rPr>
            </w:pPr>
          </w:p>
        </w:tc>
      </w:tr>
      <w:tr w:rsidR="009F7306" w14:paraId="50B26AB4" w14:textId="77777777">
        <w:trPr>
          <w:trHeight w:val="510"/>
          <w:jc w:val="center"/>
        </w:trPr>
        <w:tc>
          <w:tcPr>
            <w:tcW w:w="9060" w:type="dxa"/>
            <w:gridSpan w:val="7"/>
            <w:vAlign w:val="center"/>
          </w:tcPr>
          <w:p w14:paraId="70FC7930" w14:textId="77777777" w:rsidR="00456B09" w:rsidRDefault="00456B09" w:rsidP="00456B09">
            <w:pPr>
              <w:spacing w:line="594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研究背景（</w:t>
            </w:r>
            <w:r w:rsidRPr="0051491C">
              <w:rPr>
                <w:rFonts w:ascii="仿宋" w:eastAsia="仿宋" w:hAnsi="仿宋" w:hint="eastAsia"/>
                <w:color w:val="000000"/>
                <w:sz w:val="24"/>
              </w:rPr>
              <w:t>简要介绍国内外相近领域研究进展情况，学术研究、产业转化等方面的需求及重要性，500字以内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14:paraId="38342B00" w14:textId="77777777" w:rsidR="00DB05C6" w:rsidRDefault="00DB05C6" w:rsidP="00DB05C6">
            <w:pPr>
              <w:rPr>
                <w:b/>
                <w:bCs/>
              </w:rPr>
            </w:pPr>
          </w:p>
          <w:p w14:paraId="4C32A2A4" w14:textId="0E5BC54A" w:rsidR="00AC29A3" w:rsidRDefault="00AC29A3" w:rsidP="00DB05C6">
            <w:pPr>
              <w:rPr>
                <w:b/>
                <w:bCs/>
              </w:rPr>
            </w:pPr>
          </w:p>
          <w:p w14:paraId="71AC71D6" w14:textId="77777777" w:rsidR="00895B20" w:rsidRDefault="00895B20" w:rsidP="00DB05C6">
            <w:pPr>
              <w:rPr>
                <w:rFonts w:hint="eastAsia"/>
                <w:b/>
                <w:bCs/>
              </w:rPr>
            </w:pPr>
          </w:p>
          <w:p w14:paraId="6A6387B9" w14:textId="77777777" w:rsidR="00456B09" w:rsidRDefault="00456B09" w:rsidP="00DB05C6">
            <w:pPr>
              <w:rPr>
                <w:rFonts w:hint="eastAsia"/>
                <w:b/>
                <w:bCs/>
              </w:rPr>
            </w:pPr>
          </w:p>
          <w:p w14:paraId="442B6AF1" w14:textId="4BDBD978" w:rsidR="00AC29A3" w:rsidRDefault="00AC29A3" w:rsidP="00DB05C6"/>
        </w:tc>
      </w:tr>
      <w:tr w:rsidR="009F7306" w14:paraId="49E65FB9" w14:textId="77777777" w:rsidTr="00895B20">
        <w:trPr>
          <w:trHeight w:val="2527"/>
          <w:jc w:val="center"/>
        </w:trPr>
        <w:tc>
          <w:tcPr>
            <w:tcW w:w="9060" w:type="dxa"/>
            <w:gridSpan w:val="7"/>
          </w:tcPr>
          <w:p w14:paraId="65078FB2" w14:textId="77777777" w:rsidR="00456B09" w:rsidRPr="0051491C" w:rsidRDefault="00456B09" w:rsidP="00456B09">
            <w:pPr>
              <w:spacing w:afterLines="50" w:after="156" w:line="594" w:lineRule="exact"/>
              <w:rPr>
                <w:rFonts w:ascii="仿宋" w:eastAsia="仿宋" w:hAnsi="仿宋"/>
                <w:color w:val="000000"/>
                <w:sz w:val="24"/>
              </w:rPr>
            </w:pPr>
            <w:r w:rsidRPr="0051491C">
              <w:rPr>
                <w:rFonts w:ascii="仿宋" w:eastAsia="仿宋" w:hAnsi="仿宋" w:hint="eastAsia"/>
                <w:color w:val="000000"/>
                <w:sz w:val="24"/>
              </w:rPr>
              <w:t>取得成果（简要介绍论文开展的主要工作和研究发现，5</w:t>
            </w:r>
            <w:r w:rsidRPr="0051491C">
              <w:rPr>
                <w:rFonts w:ascii="仿宋" w:eastAsia="仿宋" w:hAnsi="仿宋"/>
                <w:color w:val="000000"/>
                <w:sz w:val="24"/>
              </w:rPr>
              <w:t>00</w:t>
            </w:r>
            <w:r w:rsidRPr="0051491C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  <w:p w14:paraId="7C1F930F" w14:textId="77777777" w:rsidR="009F7306" w:rsidRDefault="009F7306" w:rsidP="000D7A49">
            <w:pPr>
              <w:ind w:firstLineChars="200" w:firstLine="420"/>
            </w:pPr>
          </w:p>
          <w:p w14:paraId="4169D49A" w14:textId="77777777" w:rsidR="00456B09" w:rsidRDefault="00456B09" w:rsidP="000D7A49">
            <w:pPr>
              <w:ind w:firstLineChars="200" w:firstLine="420"/>
            </w:pPr>
          </w:p>
          <w:p w14:paraId="6F5E7A56" w14:textId="53FC4581" w:rsidR="00456B09" w:rsidRDefault="00456B09" w:rsidP="00895B20">
            <w:pPr>
              <w:rPr>
                <w:rFonts w:hint="eastAsia"/>
              </w:rPr>
            </w:pPr>
          </w:p>
          <w:p w14:paraId="4A0F596C" w14:textId="0D28C01B" w:rsidR="00456B09" w:rsidRDefault="00456B09" w:rsidP="000D7A49">
            <w:pPr>
              <w:ind w:firstLineChars="200" w:firstLine="420"/>
              <w:rPr>
                <w:rFonts w:hint="eastAsia"/>
              </w:rPr>
            </w:pPr>
          </w:p>
        </w:tc>
      </w:tr>
      <w:tr w:rsidR="00456B09" w14:paraId="492BDFC4" w14:textId="77777777" w:rsidTr="00895B20">
        <w:trPr>
          <w:trHeight w:val="2191"/>
          <w:jc w:val="center"/>
        </w:trPr>
        <w:tc>
          <w:tcPr>
            <w:tcW w:w="9060" w:type="dxa"/>
            <w:gridSpan w:val="7"/>
          </w:tcPr>
          <w:p w14:paraId="505432C0" w14:textId="503EA42B" w:rsidR="00456B09" w:rsidRPr="00456B09" w:rsidRDefault="00456B09" w:rsidP="00456B09">
            <w:pPr>
              <w:spacing w:afterLines="50" w:after="156" w:line="594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创新亮点</w:t>
            </w:r>
            <w:r w:rsidRPr="0051491C">
              <w:rPr>
                <w:rFonts w:ascii="仿宋" w:eastAsia="仿宋" w:hAnsi="仿宋"/>
                <w:color w:val="000000"/>
                <w:sz w:val="24"/>
              </w:rPr>
              <w:t>（简要阐述</w:t>
            </w:r>
            <w:r w:rsidRPr="0051491C">
              <w:rPr>
                <w:rFonts w:ascii="仿宋" w:eastAsia="仿宋" w:hAnsi="仿宋" w:hint="eastAsia"/>
                <w:color w:val="000000"/>
                <w:sz w:val="24"/>
              </w:rPr>
              <w:t>论文的创新性、科学性及应用价值，5</w:t>
            </w:r>
            <w:r w:rsidRPr="0051491C">
              <w:rPr>
                <w:rFonts w:ascii="仿宋" w:eastAsia="仿宋" w:hAnsi="仿宋"/>
                <w:color w:val="000000"/>
                <w:sz w:val="24"/>
              </w:rPr>
              <w:t>00</w:t>
            </w:r>
            <w:r w:rsidRPr="0051491C">
              <w:rPr>
                <w:rFonts w:ascii="仿宋" w:eastAsia="仿宋" w:hAnsi="仿宋" w:hint="eastAsia"/>
                <w:color w:val="000000"/>
                <w:sz w:val="24"/>
              </w:rPr>
              <w:t>字以内</w:t>
            </w:r>
            <w:r w:rsidRPr="0051491C">
              <w:rPr>
                <w:rFonts w:ascii="仿宋" w:eastAsia="仿宋" w:hAnsi="仿宋"/>
                <w:color w:val="000000"/>
                <w:sz w:val="24"/>
              </w:rPr>
              <w:t>）</w:t>
            </w:r>
          </w:p>
        </w:tc>
      </w:tr>
      <w:tr w:rsidR="009F7306" w14:paraId="7170805A" w14:textId="77777777">
        <w:trPr>
          <w:trHeight w:val="1805"/>
          <w:jc w:val="center"/>
        </w:trPr>
        <w:tc>
          <w:tcPr>
            <w:tcW w:w="9060" w:type="dxa"/>
            <w:gridSpan w:val="7"/>
            <w:vAlign w:val="center"/>
          </w:tcPr>
          <w:p w14:paraId="25F30DBB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14:paraId="78628A62" w14:textId="77777777" w:rsidR="009F7306" w:rsidRDefault="009F7306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7763CE6E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AF3437A" w14:textId="4F99AB80" w:rsidR="009F7306" w:rsidRDefault="009F7306" w:rsidP="00895B20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895B20">
              <w:rPr>
                <w:rFonts w:ascii="仿宋" w:eastAsia="仿宋" w:hAnsi="仿宋" w:hint="eastAsia"/>
                <w:sz w:val="24"/>
              </w:rPr>
              <w:t>申报</w:t>
            </w:r>
            <w:r>
              <w:rPr>
                <w:rFonts w:ascii="仿宋" w:eastAsia="仿宋" w:hAnsi="仿宋" w:hint="eastAsia"/>
                <w:sz w:val="24"/>
              </w:rPr>
              <w:t>作者签字）</w:t>
            </w:r>
          </w:p>
        </w:tc>
      </w:tr>
      <w:tr w:rsidR="009F7306" w14:paraId="68644F86" w14:textId="77777777">
        <w:trPr>
          <w:trHeight w:val="1805"/>
          <w:jc w:val="center"/>
        </w:trPr>
        <w:tc>
          <w:tcPr>
            <w:tcW w:w="9060" w:type="dxa"/>
            <w:gridSpan w:val="7"/>
            <w:vAlign w:val="center"/>
          </w:tcPr>
          <w:p w14:paraId="03F8DF28" w14:textId="614FB626" w:rsidR="009F7306" w:rsidRDefault="00895B2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</w:t>
            </w:r>
            <w:bookmarkStart w:id="0" w:name="_GoBack"/>
            <w:bookmarkEnd w:id="0"/>
            <w:r w:rsidR="009F7306">
              <w:rPr>
                <w:rFonts w:ascii="仿宋" w:eastAsia="仿宋" w:hAnsi="仿宋" w:hint="eastAsia"/>
                <w:sz w:val="24"/>
              </w:rPr>
              <w:t>所在单位意见</w:t>
            </w:r>
          </w:p>
          <w:p w14:paraId="7D95A8B7" w14:textId="77777777" w:rsidR="009F7306" w:rsidRDefault="009F7306">
            <w:pPr>
              <w:pStyle w:val="aa"/>
            </w:pPr>
          </w:p>
          <w:p w14:paraId="7176749B" w14:textId="280328B6" w:rsidR="009F7306" w:rsidRDefault="00895B20" w:rsidP="00895B20">
            <w:pPr>
              <w:ind w:firstLineChars="2700" w:firstLine="6480"/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作者所在</w:t>
            </w:r>
            <w:r>
              <w:rPr>
                <w:rFonts w:ascii="仿宋" w:eastAsia="仿宋" w:hAnsi="仿宋"/>
                <w:sz w:val="24"/>
              </w:rPr>
              <w:t>单位盖章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F7306" w14:paraId="2E9A2DA6" w14:textId="77777777">
        <w:trPr>
          <w:trHeight w:val="1320"/>
          <w:jc w:val="center"/>
        </w:trPr>
        <w:tc>
          <w:tcPr>
            <w:tcW w:w="9060" w:type="dxa"/>
            <w:gridSpan w:val="7"/>
            <w:tcBorders>
              <w:bottom w:val="single" w:sz="12" w:space="0" w:color="auto"/>
            </w:tcBorders>
            <w:vAlign w:val="center"/>
          </w:tcPr>
          <w:p w14:paraId="6B4BB333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52269E77" w14:textId="77777777" w:rsidR="009F7306" w:rsidRDefault="009F7306"/>
        </w:tc>
      </w:tr>
    </w:tbl>
    <w:p w14:paraId="6BD5FACA" w14:textId="77777777" w:rsidR="009F7306" w:rsidRDefault="009F7306">
      <w:pPr>
        <w:pStyle w:val="a9"/>
        <w:ind w:firstLine="0"/>
        <w:rPr>
          <w:rFonts w:eastAsia="仿宋_GB2312"/>
          <w:szCs w:val="21"/>
        </w:rPr>
      </w:pPr>
    </w:p>
    <w:p w14:paraId="0B030E26" w14:textId="0E282305" w:rsidR="009F7306" w:rsidRDefault="009F7306">
      <w:pPr>
        <w:rPr>
          <w:rFonts w:eastAsia="楷体"/>
          <w:sz w:val="32"/>
        </w:rPr>
      </w:pPr>
    </w:p>
    <w:sectPr w:rsidR="009F7306" w:rsidSect="00093A73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4078" w14:textId="77777777" w:rsidR="00C137AF" w:rsidRDefault="00C137AF" w:rsidP="009F7306">
      <w:r>
        <w:separator/>
      </w:r>
    </w:p>
  </w:endnote>
  <w:endnote w:type="continuationSeparator" w:id="0">
    <w:p w14:paraId="2AA1D2BA" w14:textId="77777777" w:rsidR="00C137AF" w:rsidRDefault="00C137AF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03FB" w14:textId="77777777" w:rsidR="0035053E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C1626" wp14:editId="5A8A5CA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29E36" w14:textId="5E3E120D" w:rsidR="0035053E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C137A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C16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9129E36" w14:textId="5E3E120D" w:rsidR="0035053E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C137AF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8610" w14:textId="77777777" w:rsidR="00C137AF" w:rsidRDefault="00C137AF" w:rsidP="009F7306">
      <w:r>
        <w:separator/>
      </w:r>
    </w:p>
  </w:footnote>
  <w:footnote w:type="continuationSeparator" w:id="0">
    <w:p w14:paraId="249318D4" w14:textId="77777777" w:rsidR="00C137AF" w:rsidRDefault="00C137AF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AC"/>
    <w:rsid w:val="00010ED0"/>
    <w:rsid w:val="00093A73"/>
    <w:rsid w:val="000A083C"/>
    <w:rsid w:val="000D6981"/>
    <w:rsid w:val="000D7A49"/>
    <w:rsid w:val="000E1DA9"/>
    <w:rsid w:val="000E532E"/>
    <w:rsid w:val="001135D6"/>
    <w:rsid w:val="00123C25"/>
    <w:rsid w:val="0012763A"/>
    <w:rsid w:val="00143FCB"/>
    <w:rsid w:val="00153D3F"/>
    <w:rsid w:val="001A469E"/>
    <w:rsid w:val="001A5480"/>
    <w:rsid w:val="001D616E"/>
    <w:rsid w:val="00286DC3"/>
    <w:rsid w:val="00302758"/>
    <w:rsid w:val="003439E3"/>
    <w:rsid w:val="0035053E"/>
    <w:rsid w:val="0036690C"/>
    <w:rsid w:val="003710AC"/>
    <w:rsid w:val="00380452"/>
    <w:rsid w:val="00387557"/>
    <w:rsid w:val="00456B09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5F2504"/>
    <w:rsid w:val="00660D3D"/>
    <w:rsid w:val="006A7993"/>
    <w:rsid w:val="006D305E"/>
    <w:rsid w:val="007148AC"/>
    <w:rsid w:val="00720ACC"/>
    <w:rsid w:val="00754385"/>
    <w:rsid w:val="00755C42"/>
    <w:rsid w:val="00796EEF"/>
    <w:rsid w:val="007C11FA"/>
    <w:rsid w:val="007F26C2"/>
    <w:rsid w:val="0081494F"/>
    <w:rsid w:val="00895B20"/>
    <w:rsid w:val="008D4E69"/>
    <w:rsid w:val="00906C4E"/>
    <w:rsid w:val="00946323"/>
    <w:rsid w:val="009C2FA2"/>
    <w:rsid w:val="009D03A9"/>
    <w:rsid w:val="009F7306"/>
    <w:rsid w:val="00AA67B5"/>
    <w:rsid w:val="00AC29A3"/>
    <w:rsid w:val="00B3090D"/>
    <w:rsid w:val="00B5428D"/>
    <w:rsid w:val="00B55AEF"/>
    <w:rsid w:val="00BC1078"/>
    <w:rsid w:val="00C137AF"/>
    <w:rsid w:val="00C41194"/>
    <w:rsid w:val="00C6274C"/>
    <w:rsid w:val="00C70A18"/>
    <w:rsid w:val="00C84EF8"/>
    <w:rsid w:val="00CA65F2"/>
    <w:rsid w:val="00CC02A1"/>
    <w:rsid w:val="00D059D1"/>
    <w:rsid w:val="00D134A7"/>
    <w:rsid w:val="00D70326"/>
    <w:rsid w:val="00DB05C6"/>
    <w:rsid w:val="00DC0C55"/>
    <w:rsid w:val="00E83A7D"/>
    <w:rsid w:val="00ED54AC"/>
    <w:rsid w:val="00F10F8F"/>
    <w:rsid w:val="00F47AF9"/>
    <w:rsid w:val="00F741CB"/>
    <w:rsid w:val="00F94AB5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BEE5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3C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C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3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7306"/>
    <w:rPr>
      <w:sz w:val="18"/>
      <w:szCs w:val="18"/>
    </w:rPr>
  </w:style>
  <w:style w:type="paragraph" w:styleId="a9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a">
    <w:name w:val="Body Text"/>
    <w:basedOn w:val="a"/>
    <w:next w:val="a"/>
    <w:link w:val="ab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ab">
    <w:name w:val="正文文本 字符"/>
    <w:basedOn w:val="a0"/>
    <w:link w:val="aa"/>
    <w:uiPriority w:val="99"/>
    <w:qFormat/>
    <w:rsid w:val="009F7306"/>
    <w:rPr>
      <w:rFonts w:eastAsia="仿宋_GB2312"/>
    </w:rPr>
  </w:style>
  <w:style w:type="paragraph" w:styleId="ac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AAED-9704-4E9D-BFFF-3859D1A3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ZL</cp:lastModifiedBy>
  <cp:revision>6</cp:revision>
  <cp:lastPrinted>2023-09-05T07:10:00Z</cp:lastPrinted>
  <dcterms:created xsi:type="dcterms:W3CDTF">2023-09-13T07:24:00Z</dcterms:created>
  <dcterms:modified xsi:type="dcterms:W3CDTF">2024-03-27T07:11:00Z</dcterms:modified>
</cp:coreProperties>
</file>